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634" w:rsidRPr="0099673E" w:rsidRDefault="00471634" w:rsidP="00471634">
      <w:pPr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  <w:proofErr w:type="spellStart"/>
      <w:r w:rsidRPr="0099673E">
        <w:rPr>
          <w:rFonts w:ascii="Times New Roman" w:hAnsi="Times New Roman" w:cs="Times New Roman"/>
          <w:b/>
          <w:sz w:val="24"/>
          <w:szCs w:val="24"/>
          <w:lang w:val="de-DE"/>
        </w:rPr>
        <w:t>Устная</w:t>
      </w:r>
      <w:proofErr w:type="spellEnd"/>
      <w:r w:rsidRPr="0099673E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proofErr w:type="spellStart"/>
      <w:r w:rsidRPr="0099673E">
        <w:rPr>
          <w:rFonts w:ascii="Times New Roman" w:hAnsi="Times New Roman" w:cs="Times New Roman"/>
          <w:b/>
          <w:sz w:val="24"/>
          <w:szCs w:val="24"/>
          <w:lang w:val="de-DE"/>
        </w:rPr>
        <w:t>часть</w:t>
      </w:r>
      <w:proofErr w:type="spellEnd"/>
    </w:p>
    <w:p w:rsidR="00471634" w:rsidRPr="0099673E" w:rsidRDefault="00471634" w:rsidP="0047163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  <w:proofErr w:type="spellStart"/>
      <w:r w:rsidRPr="0099673E">
        <w:rPr>
          <w:rFonts w:ascii="Times New Roman" w:hAnsi="Times New Roman" w:cs="Times New Roman"/>
          <w:b/>
          <w:sz w:val="24"/>
          <w:szCs w:val="24"/>
          <w:lang w:val="de-DE"/>
        </w:rPr>
        <w:t>Задание</w:t>
      </w:r>
      <w:proofErr w:type="spellEnd"/>
    </w:p>
    <w:p w:rsidR="00471634" w:rsidRPr="0099673E" w:rsidRDefault="00471634" w:rsidP="0047163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471634" w:rsidRPr="0099673E" w:rsidRDefault="00471634" w:rsidP="0047163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99673E">
        <w:rPr>
          <w:rFonts w:ascii="Times New Roman" w:hAnsi="Times New Roman" w:cs="Times New Roman"/>
          <w:b/>
          <w:sz w:val="24"/>
          <w:szCs w:val="24"/>
          <w:lang w:val="de-DE"/>
        </w:rPr>
        <w:t xml:space="preserve">Sie sollen </w:t>
      </w:r>
      <w:r>
        <w:rPr>
          <w:rFonts w:ascii="Times New Roman" w:hAnsi="Times New Roman" w:cs="Times New Roman"/>
          <w:b/>
          <w:sz w:val="24"/>
          <w:szCs w:val="24"/>
          <w:lang w:val="de-DE"/>
        </w:rPr>
        <w:t xml:space="preserve">zu zweit einen Dialog </w:t>
      </w:r>
      <w:r w:rsidRPr="0099673E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de-DE"/>
        </w:rPr>
        <w:t>erfind</w:t>
      </w:r>
      <w:r w:rsidRPr="0099673E">
        <w:rPr>
          <w:rFonts w:ascii="Times New Roman" w:hAnsi="Times New Roman" w:cs="Times New Roman"/>
          <w:b/>
          <w:sz w:val="24"/>
          <w:szCs w:val="24"/>
          <w:lang w:val="de-DE"/>
        </w:rPr>
        <w:t>en. Die Präsentation de</w:t>
      </w:r>
      <w:r>
        <w:rPr>
          <w:rFonts w:ascii="Times New Roman" w:hAnsi="Times New Roman" w:cs="Times New Roman"/>
          <w:b/>
          <w:sz w:val="24"/>
          <w:szCs w:val="24"/>
          <w:lang w:val="de-DE"/>
        </w:rPr>
        <w:t>s</w:t>
      </w:r>
      <w:r w:rsidRPr="0099673E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de-DE"/>
        </w:rPr>
        <w:t>Dialogs</w:t>
      </w:r>
      <w:r w:rsidRPr="0099673E">
        <w:rPr>
          <w:rFonts w:ascii="Times New Roman" w:hAnsi="Times New Roman" w:cs="Times New Roman"/>
          <w:b/>
          <w:sz w:val="24"/>
          <w:szCs w:val="24"/>
          <w:lang w:val="de-DE"/>
        </w:rPr>
        <w:t xml:space="preserve"> soll ca. </w:t>
      </w:r>
      <w:r>
        <w:rPr>
          <w:rFonts w:ascii="Times New Roman" w:hAnsi="Times New Roman" w:cs="Times New Roman"/>
          <w:b/>
          <w:sz w:val="24"/>
          <w:szCs w:val="24"/>
          <w:lang w:val="de-DE"/>
        </w:rPr>
        <w:t>3 - 4</w:t>
      </w:r>
      <w:r w:rsidRPr="0099673E">
        <w:rPr>
          <w:rFonts w:ascii="Times New Roman" w:hAnsi="Times New Roman" w:cs="Times New Roman"/>
          <w:b/>
          <w:sz w:val="24"/>
          <w:szCs w:val="24"/>
          <w:lang w:val="de-DE"/>
        </w:rPr>
        <w:t xml:space="preserve"> Min. dauern. Für die Vorbereitung haben Sie </w:t>
      </w:r>
      <w:r>
        <w:rPr>
          <w:rFonts w:ascii="Times New Roman" w:hAnsi="Times New Roman" w:cs="Times New Roman"/>
          <w:b/>
          <w:sz w:val="24"/>
          <w:szCs w:val="24"/>
          <w:lang w:val="de-DE"/>
        </w:rPr>
        <w:t>20</w:t>
      </w:r>
      <w:r w:rsidRPr="0099673E">
        <w:rPr>
          <w:rFonts w:ascii="Times New Roman" w:hAnsi="Times New Roman" w:cs="Times New Roman"/>
          <w:b/>
          <w:sz w:val="24"/>
          <w:szCs w:val="24"/>
          <w:lang w:val="de-DE"/>
        </w:rPr>
        <w:t xml:space="preserve"> Min. Zeit. Das Thema de</w:t>
      </w:r>
      <w:r>
        <w:rPr>
          <w:rFonts w:ascii="Times New Roman" w:hAnsi="Times New Roman" w:cs="Times New Roman"/>
          <w:b/>
          <w:sz w:val="24"/>
          <w:szCs w:val="24"/>
          <w:lang w:val="de-DE"/>
        </w:rPr>
        <w:t>s</w:t>
      </w:r>
      <w:r w:rsidRPr="0099673E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de-DE"/>
        </w:rPr>
        <w:t>Dialogs</w:t>
      </w:r>
      <w:r w:rsidRPr="0099673E">
        <w:rPr>
          <w:rFonts w:ascii="Times New Roman" w:hAnsi="Times New Roman" w:cs="Times New Roman"/>
          <w:b/>
          <w:sz w:val="24"/>
          <w:szCs w:val="24"/>
          <w:lang w:val="de-DE"/>
        </w:rPr>
        <w:t xml:space="preserve"> ist: „</w:t>
      </w:r>
      <w:r w:rsidR="009C47AD">
        <w:rPr>
          <w:rFonts w:ascii="Times New Roman" w:hAnsi="Times New Roman" w:cs="Times New Roman"/>
          <w:b/>
          <w:sz w:val="24"/>
          <w:szCs w:val="24"/>
          <w:lang w:val="de-DE"/>
        </w:rPr>
        <w:t>Die Kinder müssen den Eltern zu Hause helfen</w:t>
      </w:r>
      <w:r w:rsidRPr="0099673E">
        <w:rPr>
          <w:rFonts w:ascii="Times New Roman" w:hAnsi="Times New Roman" w:cs="Times New Roman"/>
          <w:b/>
          <w:sz w:val="24"/>
          <w:szCs w:val="24"/>
          <w:lang w:val="de-DE"/>
        </w:rPr>
        <w:t>“.</w:t>
      </w:r>
    </w:p>
    <w:p w:rsidR="00471634" w:rsidRPr="009C47AD" w:rsidRDefault="00471634" w:rsidP="0047163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73E">
        <w:rPr>
          <w:rFonts w:ascii="Times New Roman" w:hAnsi="Times New Roman" w:cs="Times New Roman"/>
          <w:sz w:val="24"/>
          <w:szCs w:val="24"/>
          <w:lang w:val="de-DE"/>
        </w:rPr>
        <w:t xml:space="preserve">Folgende Aspekte können dabei besprochen werden: </w:t>
      </w:r>
      <w:r w:rsidR="009C47AD">
        <w:rPr>
          <w:rFonts w:ascii="Times New Roman" w:hAnsi="Times New Roman" w:cs="Times New Roman"/>
          <w:sz w:val="24"/>
          <w:szCs w:val="24"/>
          <w:lang w:val="de-DE"/>
        </w:rPr>
        <w:t>Warum muss man den Eltern helfen? Sollen die Kinder selbst ihr Zimmer aufräumen? Was können sie noch zu Hause machen? Was</w:t>
      </w:r>
      <w:r w:rsidR="009C47AD" w:rsidRPr="009C47AD">
        <w:rPr>
          <w:rFonts w:ascii="Times New Roman" w:hAnsi="Times New Roman" w:cs="Times New Roman"/>
          <w:sz w:val="24"/>
          <w:szCs w:val="24"/>
        </w:rPr>
        <w:t xml:space="preserve"> </w:t>
      </w:r>
      <w:r w:rsidR="009C47AD">
        <w:rPr>
          <w:rFonts w:ascii="Times New Roman" w:hAnsi="Times New Roman" w:cs="Times New Roman"/>
          <w:sz w:val="24"/>
          <w:szCs w:val="24"/>
          <w:lang w:val="de-DE"/>
        </w:rPr>
        <w:t>macht</w:t>
      </w:r>
      <w:r w:rsidR="009C47AD" w:rsidRPr="009C47AD">
        <w:rPr>
          <w:rFonts w:ascii="Times New Roman" w:hAnsi="Times New Roman" w:cs="Times New Roman"/>
          <w:sz w:val="24"/>
          <w:szCs w:val="24"/>
        </w:rPr>
        <w:t xml:space="preserve"> </w:t>
      </w:r>
      <w:r w:rsidR="009C47AD">
        <w:rPr>
          <w:rFonts w:ascii="Times New Roman" w:hAnsi="Times New Roman" w:cs="Times New Roman"/>
          <w:sz w:val="24"/>
          <w:szCs w:val="24"/>
          <w:lang w:val="de-DE"/>
        </w:rPr>
        <w:t>ihr</w:t>
      </w:r>
      <w:r w:rsidR="009C47AD" w:rsidRPr="009C47AD">
        <w:rPr>
          <w:rFonts w:ascii="Times New Roman" w:hAnsi="Times New Roman" w:cs="Times New Roman"/>
          <w:sz w:val="24"/>
          <w:szCs w:val="24"/>
        </w:rPr>
        <w:t xml:space="preserve"> </w:t>
      </w:r>
      <w:r w:rsidR="009C47AD">
        <w:rPr>
          <w:rFonts w:ascii="Times New Roman" w:hAnsi="Times New Roman" w:cs="Times New Roman"/>
          <w:sz w:val="24"/>
          <w:szCs w:val="24"/>
          <w:lang w:val="de-DE"/>
        </w:rPr>
        <w:t>selbst</w:t>
      </w:r>
      <w:r w:rsidR="009C47AD" w:rsidRPr="009C47AD">
        <w:rPr>
          <w:rFonts w:ascii="Times New Roman" w:hAnsi="Times New Roman" w:cs="Times New Roman"/>
          <w:sz w:val="24"/>
          <w:szCs w:val="24"/>
        </w:rPr>
        <w:t xml:space="preserve"> </w:t>
      </w:r>
      <w:r w:rsidR="009C47AD">
        <w:rPr>
          <w:rFonts w:ascii="Times New Roman" w:hAnsi="Times New Roman" w:cs="Times New Roman"/>
          <w:sz w:val="24"/>
          <w:szCs w:val="24"/>
          <w:lang w:val="de-DE"/>
        </w:rPr>
        <w:t>zu</w:t>
      </w:r>
      <w:r w:rsidR="009C47AD" w:rsidRPr="009C47AD">
        <w:rPr>
          <w:rFonts w:ascii="Times New Roman" w:hAnsi="Times New Roman" w:cs="Times New Roman"/>
          <w:sz w:val="24"/>
          <w:szCs w:val="24"/>
        </w:rPr>
        <w:t xml:space="preserve"> </w:t>
      </w:r>
      <w:r w:rsidR="009C47AD">
        <w:rPr>
          <w:rFonts w:ascii="Times New Roman" w:hAnsi="Times New Roman" w:cs="Times New Roman"/>
          <w:sz w:val="24"/>
          <w:szCs w:val="24"/>
          <w:lang w:val="de-DE"/>
        </w:rPr>
        <w:t>Hause</w:t>
      </w:r>
      <w:r w:rsidR="009C47AD" w:rsidRPr="009C47AD">
        <w:rPr>
          <w:rFonts w:ascii="Times New Roman" w:hAnsi="Times New Roman" w:cs="Times New Roman"/>
          <w:sz w:val="24"/>
          <w:szCs w:val="24"/>
        </w:rPr>
        <w:t>?</w:t>
      </w:r>
    </w:p>
    <w:p w:rsidR="009C47AD" w:rsidRPr="009C47AD" w:rsidRDefault="009C47AD" w:rsidP="0047163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47AD" w:rsidRDefault="009C47AD" w:rsidP="0047163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Подготовьте вдвоем диалог. Инсценировка диалога должна продолжаться не более  3 – 4 минут. Для подготовки у вас есть 20 минут. Тема диалога: «Должны ли дети помогать родителям по дому?»</w:t>
      </w:r>
    </w:p>
    <w:p w:rsidR="00471634" w:rsidRPr="009C47AD" w:rsidRDefault="009C47AD" w:rsidP="0047163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 можете обсудить следующие аспекты: Почему нужно помогать родителям? Должен ли ребенок сам убирать свою комнату? Что еще можно делать по дому? Что вы сами делаете в доме?</w:t>
      </w:r>
      <w:r w:rsidR="00471634" w:rsidRPr="009C47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5105" w:rsidRPr="009C47AD" w:rsidRDefault="00696821">
      <w:bookmarkStart w:id="0" w:name="_GoBack"/>
      <w:bookmarkEnd w:id="0"/>
    </w:p>
    <w:sectPr w:rsidR="00135105" w:rsidRPr="009C47AD" w:rsidSect="002A36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1634"/>
    <w:rsid w:val="002A36EE"/>
    <w:rsid w:val="00471634"/>
    <w:rsid w:val="00696821"/>
    <w:rsid w:val="0077265D"/>
    <w:rsid w:val="007C4350"/>
    <w:rsid w:val="009C47AD"/>
    <w:rsid w:val="00E736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6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6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Petrovich</cp:lastModifiedBy>
  <cp:revision>5</cp:revision>
  <dcterms:created xsi:type="dcterms:W3CDTF">2017-10-31T21:40:00Z</dcterms:created>
  <dcterms:modified xsi:type="dcterms:W3CDTF">2018-10-31T08:15:00Z</dcterms:modified>
</cp:coreProperties>
</file>